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2F" w:rsidRPr="0060464C" w:rsidRDefault="001A592F" w:rsidP="006046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                                          </w:t>
      </w:r>
    </w:p>
    <w:p w:rsidR="001A592F" w:rsidRDefault="001A592F" w:rsidP="0060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FA1F75" w:rsidRDefault="001A592F" w:rsidP="0060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РОСТОВСКАЯ ОБЛАСТЬ </w:t>
      </w:r>
      <w:r w:rsidR="003C7D3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3C7D35" w:rsidRDefault="003C7D35" w:rsidP="0060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ЗИМОВНИКОВСКИЙ РАЙОН </w:t>
      </w:r>
    </w:p>
    <w:p w:rsidR="0060464C" w:rsidRPr="0060464C" w:rsidRDefault="003C7D35" w:rsidP="0060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0464C" w:rsidRPr="0060464C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60464C" w:rsidRPr="0060464C" w:rsidRDefault="003C7D35" w:rsidP="0060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ВЕРХНЕСЕРЕБРЯКОВСКОГО</w:t>
      </w:r>
      <w:r w:rsidR="0060464C" w:rsidRPr="0060464C">
        <w:rPr>
          <w:rFonts w:ascii="Times New Roman" w:eastAsia="Calibri" w:hAnsi="Times New Roman" w:cs="Times New Roman"/>
          <w:b/>
          <w:sz w:val="24"/>
          <w:szCs w:val="24"/>
        </w:rPr>
        <w:t xml:space="preserve">  СЕЛЬСКОГО ПОСЕЛЕНИЯ</w:t>
      </w:r>
    </w:p>
    <w:p w:rsidR="0060464C" w:rsidRPr="0060464C" w:rsidRDefault="0060464C" w:rsidP="0060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64C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60464C" w:rsidRPr="0060464C" w:rsidRDefault="00A66A93" w:rsidP="0060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2B6D0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</w:p>
    <w:p w:rsidR="0060464C" w:rsidRPr="0060464C" w:rsidRDefault="0060464C" w:rsidP="0060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64C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02010B">
        <w:rPr>
          <w:rFonts w:ascii="Times New Roman" w:eastAsia="Calibri" w:hAnsi="Times New Roman" w:cs="Times New Roman"/>
          <w:b/>
          <w:sz w:val="24"/>
          <w:szCs w:val="24"/>
        </w:rPr>
        <w:t>76</w:t>
      </w:r>
      <w:bookmarkStart w:id="0" w:name="_GoBack"/>
      <w:bookmarkEnd w:id="0"/>
      <w:r w:rsidRPr="006046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464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0464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0464C" w:rsidRPr="0060464C" w:rsidRDefault="002B6D07" w:rsidP="006046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27.11 </w:t>
      </w:r>
      <w:r w:rsidR="0060464C" w:rsidRPr="0060464C">
        <w:rPr>
          <w:rFonts w:ascii="Times New Roman" w:eastAsia="Calibri" w:hAnsi="Times New Roman" w:cs="Times New Roman"/>
          <w:b/>
          <w:sz w:val="24"/>
          <w:szCs w:val="24"/>
        </w:rPr>
        <w:t xml:space="preserve">.2012                                                                               </w:t>
      </w:r>
      <w:r w:rsidR="003C7D35">
        <w:rPr>
          <w:rFonts w:ascii="Times New Roman" w:eastAsia="Calibri" w:hAnsi="Times New Roman" w:cs="Times New Roman"/>
          <w:b/>
          <w:sz w:val="24"/>
          <w:szCs w:val="24"/>
        </w:rPr>
        <w:t xml:space="preserve">           сл. Верхнесеребряковка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60464C" w:rsidRPr="0060464C" w:rsidRDefault="0060464C" w:rsidP="006046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60464C" w:rsidRPr="0060464C" w:rsidTr="00557771">
        <w:tc>
          <w:tcPr>
            <w:tcW w:w="3473" w:type="dxa"/>
          </w:tcPr>
          <w:p w:rsidR="0060464C" w:rsidRPr="0060464C" w:rsidRDefault="0060464C" w:rsidP="006046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внесении</w:t>
            </w:r>
            <w:r w:rsidR="003C7D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изменений в постановление  от 22.03.2011  № 27</w:t>
            </w:r>
            <w:r w:rsidRPr="00604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«Об утверждении</w:t>
            </w:r>
          </w:p>
          <w:p w:rsidR="0060464C" w:rsidRPr="0060464C" w:rsidRDefault="003C7D35" w:rsidP="003C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60464C" w:rsidRPr="00604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рограммы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профилактике террориз</w:t>
            </w:r>
            <w:r w:rsidR="00FA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 и экстремизма на территории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униципального образования «Верхнесеребряковское сельское поселение» </w:t>
            </w:r>
            <w:r w:rsidR="0060464C" w:rsidRPr="00604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</w:tcPr>
          <w:p w:rsidR="0060464C" w:rsidRPr="0060464C" w:rsidRDefault="0060464C" w:rsidP="006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60464C" w:rsidRPr="0060464C" w:rsidRDefault="0060464C" w:rsidP="006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Default="0060464C" w:rsidP="006046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В связи с предс</w:t>
      </w:r>
      <w:r w:rsidR="00FA1F75">
        <w:rPr>
          <w:rFonts w:ascii="Times New Roman" w:eastAsia="Calibri" w:hAnsi="Times New Roman" w:cs="Times New Roman"/>
          <w:sz w:val="24"/>
          <w:szCs w:val="24"/>
        </w:rPr>
        <w:t>тавлением прокурора района от 23.11.2012 №  5301</w:t>
      </w: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 на постановление Администрации </w:t>
      </w:r>
      <w:r w:rsidR="003C7D35">
        <w:rPr>
          <w:rFonts w:ascii="Times New Roman" w:eastAsia="Calibri" w:hAnsi="Times New Roman" w:cs="Times New Roman"/>
          <w:sz w:val="24"/>
          <w:szCs w:val="24"/>
        </w:rPr>
        <w:t>Верхнесеребряковского</w:t>
      </w:r>
      <w:r w:rsidR="00FA1F7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 22.03.2011г. № 27 «Об утверждении П</w:t>
      </w: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рограммы </w:t>
      </w:r>
      <w:r w:rsidR="00FA1F75">
        <w:rPr>
          <w:rFonts w:ascii="Times New Roman" w:eastAsia="Calibri" w:hAnsi="Times New Roman" w:cs="Times New Roman"/>
          <w:sz w:val="24"/>
          <w:szCs w:val="24"/>
        </w:rPr>
        <w:t>по профилактике терроризма и экстремизма на территории муниципального образования «  Верхнесеребряковское сельское поселения»</w:t>
      </w:r>
    </w:p>
    <w:p w:rsidR="002B6D07" w:rsidRPr="0060464C" w:rsidRDefault="002B6D07" w:rsidP="006046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tabs>
          <w:tab w:val="left" w:pos="22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60464C" w:rsidRPr="0060464C" w:rsidRDefault="0060464C" w:rsidP="006046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439F" w:rsidRPr="009D439F" w:rsidRDefault="0060464C" w:rsidP="0060464C">
      <w:pPr>
        <w:numPr>
          <w:ilvl w:val="0"/>
          <w:numId w:val="1"/>
        </w:num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Внести изменения в муниципальную долгосрочную целевую</w:t>
      </w:r>
      <w:r w:rsidR="00FA1F75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60464C">
        <w:rPr>
          <w:rFonts w:ascii="Times New Roman" w:eastAsia="Calibri" w:hAnsi="Times New Roman" w:cs="Times New Roman"/>
          <w:sz w:val="24"/>
          <w:szCs w:val="24"/>
        </w:rPr>
        <w:t>рограмму</w:t>
      </w:r>
      <w:r w:rsidR="00FA1F75" w:rsidRPr="00FA1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1F75">
        <w:rPr>
          <w:rFonts w:ascii="Times New Roman" w:eastAsia="Calibri" w:hAnsi="Times New Roman" w:cs="Times New Roman"/>
          <w:sz w:val="24"/>
          <w:szCs w:val="24"/>
        </w:rPr>
        <w:t>по профилактике терроризма и экстремизма на территории муниципального образования «  Верхнесеребряковское сельское поселени</w:t>
      </w:r>
      <w:r w:rsidR="009D439F">
        <w:rPr>
          <w:rFonts w:ascii="Times New Roman" w:eastAsia="Calibri" w:hAnsi="Times New Roman" w:cs="Times New Roman"/>
          <w:sz w:val="24"/>
          <w:szCs w:val="24"/>
        </w:rPr>
        <w:t>е</w:t>
      </w:r>
      <w:r w:rsidR="00FA1F75">
        <w:rPr>
          <w:rFonts w:ascii="Times New Roman" w:eastAsia="Calibri" w:hAnsi="Times New Roman" w:cs="Times New Roman"/>
          <w:sz w:val="24"/>
          <w:szCs w:val="24"/>
        </w:rPr>
        <w:t>»</w:t>
      </w:r>
      <w:r w:rsidR="009D43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1F75" w:rsidRPr="00FA1F75" w:rsidRDefault="009D439F" w:rsidP="009D439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– в названии программы</w:t>
      </w:r>
      <w:r w:rsidR="0060464C" w:rsidRPr="00604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добавить слова « на2011-2015гг»</w:t>
      </w:r>
    </w:p>
    <w:p w:rsidR="0060464C" w:rsidRPr="0060464C" w:rsidRDefault="00FA1F75" w:rsidP="00FA1F7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-</w:t>
      </w:r>
      <w:r w:rsidR="0060464C" w:rsidRPr="0060464C"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Администрации </w:t>
      </w:r>
      <w:r w:rsidR="003C7D35">
        <w:rPr>
          <w:rFonts w:ascii="Times New Roman" w:eastAsia="Calibri" w:hAnsi="Times New Roman" w:cs="Times New Roman"/>
          <w:sz w:val="24"/>
          <w:szCs w:val="24"/>
        </w:rPr>
        <w:t>Верхнесеребряковского</w:t>
      </w:r>
      <w:r w:rsidR="0060464C" w:rsidRPr="0060464C">
        <w:rPr>
          <w:rFonts w:ascii="Times New Roman" w:eastAsia="Calibri" w:hAnsi="Times New Roman" w:cs="Times New Roman"/>
          <w:sz w:val="24"/>
          <w:szCs w:val="24"/>
        </w:rPr>
        <w:t xml:space="preserve">  сел</w:t>
      </w:r>
      <w:r>
        <w:rPr>
          <w:rFonts w:ascii="Times New Roman" w:eastAsia="Calibri" w:hAnsi="Times New Roman" w:cs="Times New Roman"/>
          <w:sz w:val="24"/>
          <w:szCs w:val="24"/>
        </w:rPr>
        <w:t>ьского поселения от</w:t>
      </w:r>
      <w:r w:rsidR="009D4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22.03.2011 №27</w:t>
      </w:r>
      <w:r w:rsidR="00A66A93">
        <w:rPr>
          <w:rFonts w:ascii="Times New Roman" w:eastAsia="Calibri" w:hAnsi="Times New Roman" w:cs="Times New Roman"/>
          <w:sz w:val="24"/>
          <w:szCs w:val="24"/>
        </w:rPr>
        <w:t xml:space="preserve">  изложить в следующей редакции</w:t>
      </w:r>
      <w:proofErr w:type="gramStart"/>
      <w:r w:rsidR="00A66A93">
        <w:rPr>
          <w:rFonts w:ascii="Times New Roman" w:eastAsia="Calibri" w:hAnsi="Times New Roman" w:cs="Times New Roman"/>
          <w:sz w:val="24"/>
          <w:szCs w:val="24"/>
        </w:rPr>
        <w:t>:</w:t>
      </w:r>
      <w:r w:rsidR="0060464C" w:rsidRPr="0060464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60464C" w:rsidRPr="0060464C" w:rsidSect="00573F0A">
          <w:headerReference w:type="default" r:id="rId9"/>
          <w:pgSz w:w="11906" w:h="16838"/>
          <w:pgMar w:top="1134" w:right="567" w:bottom="1134" w:left="1134" w:header="0" w:footer="709" w:gutter="0"/>
          <w:cols w:space="708"/>
          <w:docGrid w:linePitch="360"/>
        </w:sectPr>
      </w:pPr>
    </w:p>
    <w:p w:rsidR="0060464C" w:rsidRPr="0060464C" w:rsidRDefault="0060464C" w:rsidP="006046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0464C" w:rsidRPr="0060464C" w:rsidRDefault="0060464C" w:rsidP="00604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6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0464C" w:rsidRPr="0060464C" w:rsidRDefault="003C7D35" w:rsidP="00604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r w:rsidR="0060464C" w:rsidRPr="0060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</w:p>
    <w:p w:rsidR="0060464C" w:rsidRPr="0060464C" w:rsidRDefault="002B6D07" w:rsidP="00604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27.11.2012 № 76</w:t>
      </w:r>
    </w:p>
    <w:p w:rsidR="0060464C" w:rsidRPr="0060464C" w:rsidRDefault="0060464C" w:rsidP="0060464C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564A6" w:rsidRPr="004564A6" w:rsidRDefault="004564A6" w:rsidP="006046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ЦЕЛЕВАЯ </w:t>
      </w:r>
      <w:r w:rsidRPr="004564A6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РОГРАММА</w:t>
      </w:r>
      <w:r w:rsidRPr="004564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464C" w:rsidRPr="0060464C" w:rsidRDefault="004564A6" w:rsidP="0060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ПРОФИЛАКТИКЕ ТЕРРОРИЗМА И ЭКСТРЕМИЗМА НА ТЕРРИТОРИИ  МУНИЦИПАЛЬНОГО ОБРАЗОВАНИЯ «ВЕРХНЕСЕРЕБРЯКОВСКОЕ СЕЛЬСКОЕ ПОСЕЛЕНИЕ»</w:t>
      </w:r>
      <w:r w:rsidR="009D439F">
        <w:rPr>
          <w:rFonts w:ascii="Times New Roman" w:eastAsia="Calibri" w:hAnsi="Times New Roman" w:cs="Times New Roman"/>
          <w:sz w:val="28"/>
          <w:szCs w:val="28"/>
        </w:rPr>
        <w:t xml:space="preserve"> на 2011-2015гг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464C" w:rsidRPr="0060464C" w:rsidRDefault="0060464C" w:rsidP="0060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64C">
        <w:rPr>
          <w:rFonts w:ascii="Times New Roman" w:eastAsia="Calibri" w:hAnsi="Times New Roman" w:cs="Times New Roman"/>
          <w:b/>
          <w:sz w:val="24"/>
          <w:szCs w:val="24"/>
        </w:rPr>
        <w:t>1. ОСНОВНЫЕ ПОЛОЖЕНИЯ</w:t>
      </w:r>
    </w:p>
    <w:p w:rsidR="0060464C" w:rsidRPr="0060464C" w:rsidRDefault="0060464C" w:rsidP="0060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464C" w:rsidRPr="0060464C" w:rsidRDefault="0060464C" w:rsidP="004564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разработана 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от 06.10.2003 № 131-ФЗ «Об общих принципах организации местного самоуправления в Российской Федерации», Уставом </w:t>
      </w:r>
      <w:r w:rsidR="003C7D35">
        <w:rPr>
          <w:rFonts w:ascii="Times New Roman" w:eastAsia="Calibri" w:hAnsi="Times New Roman" w:cs="Times New Roman"/>
          <w:sz w:val="24"/>
          <w:szCs w:val="24"/>
        </w:rPr>
        <w:t>Верхнесеребряковского</w:t>
      </w: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а также в целях определения основных направлений деятельности в рамках реализации вопроса местного значения - участия в профилактике терроризма и противодействия экстремизму, а также</w:t>
      </w:r>
      <w:proofErr w:type="gramEnd"/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в  минимизации и (или) ликвидации последствий терроризма и экстремизма на территории </w:t>
      </w:r>
      <w:r w:rsidR="003C7D35">
        <w:rPr>
          <w:rFonts w:ascii="Times New Roman" w:eastAsia="Calibri" w:hAnsi="Times New Roman" w:cs="Times New Roman"/>
          <w:sz w:val="24"/>
          <w:szCs w:val="24"/>
        </w:rPr>
        <w:t>Верхнесеребряковского</w:t>
      </w: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Зимовниковского района.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hd w:val="clear" w:color="auto" w:fill="FFFFFF"/>
        <w:spacing w:after="0" w:line="240" w:lineRule="auto"/>
        <w:ind w:right="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64C">
        <w:rPr>
          <w:rFonts w:ascii="Times New Roman" w:eastAsia="Calibri" w:hAnsi="Times New Roman" w:cs="Times New Roman"/>
          <w:b/>
          <w:spacing w:val="45"/>
          <w:sz w:val="24"/>
          <w:szCs w:val="24"/>
        </w:rPr>
        <w:t>2. ПАСПОРТ</w:t>
      </w:r>
    </w:p>
    <w:p w:rsidR="0060464C" w:rsidRPr="0060464C" w:rsidRDefault="0060464C" w:rsidP="0060464C">
      <w:pPr>
        <w:shd w:val="clear" w:color="auto" w:fill="FFFFFF"/>
        <w:spacing w:after="0" w:line="240" w:lineRule="auto"/>
        <w:ind w:right="13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60464C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МУНИЦИПАЛЬНОЙ ЦЕЛЕВОЙ ПРОГРАММЫ </w:t>
      </w:r>
    </w:p>
    <w:p w:rsidR="009D439F" w:rsidRPr="0060464C" w:rsidRDefault="009D439F" w:rsidP="009D4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ПРОФИЛАКТИКЕ ТЕРРОРИЗМА И ЭКСТРЕМИЗМА НА ТЕРРИТОРИИ  МУНИЦИПАЛЬНОГО ОБРАЗОВАНИЯ «ВЕРХНЕСЕРЕБРЯКОВСКОЕ СЕЛЬСКОЕ ПОСЕЛЕНИЕ» на 2011-2015гг </w:t>
      </w:r>
    </w:p>
    <w:p w:rsidR="0060464C" w:rsidRPr="0060464C" w:rsidRDefault="009D439F" w:rsidP="009D439F">
      <w:pPr>
        <w:shd w:val="clear" w:color="auto" w:fill="FFFFFF"/>
        <w:spacing w:after="0" w:line="240" w:lineRule="auto"/>
        <w:ind w:right="130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046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2048"/>
      </w:tblGrid>
      <w:tr w:rsidR="0060464C" w:rsidRPr="0060464C" w:rsidTr="00557771">
        <w:tc>
          <w:tcPr>
            <w:tcW w:w="3261" w:type="dxa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686" w:right="669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Наименование 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686" w:right="6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муниципальной </w:t>
            </w:r>
            <w:r w:rsidRPr="0060464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программы:</w:t>
            </w:r>
          </w:p>
        </w:tc>
        <w:tc>
          <w:tcPr>
            <w:tcW w:w="12048" w:type="dxa"/>
          </w:tcPr>
          <w:p w:rsidR="0060464C" w:rsidRPr="0060464C" w:rsidRDefault="0060464C" w:rsidP="0060464C">
            <w:pPr>
              <w:tabs>
                <w:tab w:val="left" w:pos="62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Целевая программа:</w:t>
            </w:r>
          </w:p>
          <w:p w:rsidR="004564A6" w:rsidRPr="0060464C" w:rsidRDefault="004564A6" w:rsidP="004564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профилактике  терроризма и экстремизма на территории  муниципального образования «Верхнесеребряковское сельское поселение» </w:t>
            </w:r>
            <w:r w:rsidR="009D439F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C76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D439F">
              <w:rPr>
                <w:rFonts w:ascii="Times New Roman" w:eastAsia="Calibri" w:hAnsi="Times New Roman" w:cs="Times New Roman"/>
                <w:sz w:val="28"/>
                <w:szCs w:val="28"/>
              </w:rPr>
              <w:t>2011-2015гг</w:t>
            </w:r>
          </w:p>
          <w:p w:rsidR="0060464C" w:rsidRPr="0060464C" w:rsidRDefault="004564A6" w:rsidP="004564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64C" w:rsidRPr="0060464C" w:rsidTr="00557771">
        <w:trPr>
          <w:trHeight w:val="4524"/>
        </w:trPr>
        <w:tc>
          <w:tcPr>
            <w:tcW w:w="3261" w:type="dxa"/>
            <w:vAlign w:val="center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12048" w:type="dxa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Цель программы</w:t>
            </w:r>
          </w:p>
          <w:p w:rsidR="0060464C" w:rsidRPr="0060464C" w:rsidRDefault="0060464C" w:rsidP="00604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Противодействие терроризму и экстремизму и защите граждан, проживающих на территории </w:t>
            </w:r>
            <w:r w:rsidR="003C7D35">
              <w:rPr>
                <w:rFonts w:ascii="Times New Roman" w:eastAsia="Calibri" w:hAnsi="Times New Roman" w:cs="Times New Roman"/>
                <w:sz w:val="24"/>
                <w:szCs w:val="24"/>
              </w:rPr>
              <w:t>Верхнесеребряковского</w:t>
            </w: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от террористических и экстремистских актов;</w:t>
            </w: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Воспитание культуры толерантности и межнационального согласия;</w:t>
            </w:r>
          </w:p>
          <w:p w:rsidR="0060464C" w:rsidRPr="0060464C" w:rsidRDefault="0060464C" w:rsidP="00604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60464C" w:rsidRPr="0060464C" w:rsidRDefault="0060464C" w:rsidP="00604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60464C" w:rsidRPr="0060464C" w:rsidRDefault="0060464C" w:rsidP="00604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60464C" w:rsidRPr="0060464C" w:rsidRDefault="0060464C" w:rsidP="00604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6046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60464C" w:rsidRPr="0060464C" w:rsidRDefault="0060464C" w:rsidP="00604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Своевременное информирование населения </w:t>
            </w:r>
            <w:r w:rsidR="003C7D35">
              <w:rPr>
                <w:rFonts w:ascii="Times New Roman" w:eastAsia="Calibri" w:hAnsi="Times New Roman" w:cs="Times New Roman"/>
                <w:sz w:val="24"/>
                <w:szCs w:val="24"/>
              </w:rPr>
              <w:t>Верхнесеребряковского</w:t>
            </w: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по вопросам противодействия экстремизму  и терроризму;</w:t>
            </w:r>
          </w:p>
          <w:p w:rsidR="0060464C" w:rsidRPr="0060464C" w:rsidRDefault="0060464C" w:rsidP="00604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Содействие правоохранительным органам в выявлении правонарушений и преступлений  данной категории, а также ликвидации их последствий;</w:t>
            </w:r>
          </w:p>
          <w:p w:rsidR="0060464C" w:rsidRPr="0060464C" w:rsidRDefault="0060464C" w:rsidP="00604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Пропаганда толерантного поведения к людям других национальностей и религиозных конфессий;</w:t>
            </w:r>
          </w:p>
          <w:p w:rsidR="0060464C" w:rsidRPr="0060464C" w:rsidRDefault="0060464C" w:rsidP="00604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60464C" w:rsidRPr="0060464C" w:rsidTr="00557771">
        <w:trPr>
          <w:trHeight w:val="989"/>
        </w:trPr>
        <w:tc>
          <w:tcPr>
            <w:tcW w:w="3261" w:type="dxa"/>
            <w:vAlign w:val="center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410" w:hanging="41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Сроки и этапы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410" w:hanging="4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реализа</w:t>
            </w:r>
            <w:r w:rsidRPr="0060464C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softHyphen/>
            </w:r>
            <w:r w:rsidRPr="0060464C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ции Программы</w:t>
            </w:r>
          </w:p>
          <w:p w:rsidR="0060464C" w:rsidRPr="0060464C" w:rsidRDefault="0060464C" w:rsidP="00604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60464C" w:rsidRPr="0060464C" w:rsidRDefault="009D439F" w:rsidP="0060464C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2011 - 2015</w:t>
            </w:r>
            <w:r w:rsidR="0060464C"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в один этап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    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</w:t>
            </w: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0464C" w:rsidRPr="0060464C" w:rsidTr="00A66A93">
        <w:trPr>
          <w:trHeight w:val="415"/>
        </w:trPr>
        <w:tc>
          <w:tcPr>
            <w:tcW w:w="3261" w:type="dxa"/>
            <w:vAlign w:val="center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122" w:hanging="1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Ожидаемые результаты от </w:t>
            </w:r>
            <w:r w:rsidRPr="0060464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реализации Программы</w:t>
            </w:r>
          </w:p>
          <w:p w:rsidR="0060464C" w:rsidRPr="0060464C" w:rsidRDefault="0060464C" w:rsidP="00604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Совершенствование форм и методов работы органа местного самоуправления – </w:t>
            </w:r>
            <w:r w:rsidR="003C7D35">
              <w:rPr>
                <w:rFonts w:ascii="Times New Roman" w:eastAsia="Calibri" w:hAnsi="Times New Roman" w:cs="Times New Roman"/>
                <w:sz w:val="24"/>
                <w:szCs w:val="24"/>
              </w:rPr>
              <w:t>Верхнесеребряковского</w:t>
            </w: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по </w:t>
            </w:r>
            <w:r w:rsidRPr="0060464C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противодействию экстремизму и терроризму, проявления ксенофобии, национальной и расовой нетерпимости, противодействию этнической дискриминации на территории </w:t>
            </w:r>
            <w:r w:rsidR="003C7D35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Верхнесеребряковского</w:t>
            </w:r>
            <w:r w:rsidRPr="0060464C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 сельского поселения;</w:t>
            </w:r>
          </w:p>
          <w:p w:rsidR="0060464C" w:rsidRPr="0060464C" w:rsidRDefault="0060464C" w:rsidP="0060464C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Распространение культуры интернационализма, согласия, национальной и религиозной терпимости в среде учащихся общеобразовательных учреждений </w:t>
            </w:r>
            <w:r w:rsidR="003C7D35">
              <w:rPr>
                <w:rFonts w:ascii="Times New Roman" w:eastAsia="Calibri" w:hAnsi="Times New Roman" w:cs="Times New Roman"/>
                <w:sz w:val="24"/>
                <w:szCs w:val="24"/>
              </w:rPr>
              <w:t>Верхнесеребряковского</w:t>
            </w: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сельского поселения;</w:t>
            </w:r>
          </w:p>
          <w:p w:rsidR="0060464C" w:rsidRPr="0060464C" w:rsidRDefault="0060464C" w:rsidP="0060464C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Препятствование созданию и деятельности националистических экстремистских молодежных группировок;</w:t>
            </w:r>
          </w:p>
          <w:p w:rsidR="0060464C" w:rsidRPr="0060464C" w:rsidRDefault="0060464C" w:rsidP="0060464C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Укрепление и культивирование в молодежной среде атмосферы межэтнического согласия и толерантности;</w:t>
            </w:r>
          </w:p>
          <w:p w:rsidR="0060464C" w:rsidRPr="0060464C" w:rsidRDefault="0060464C" w:rsidP="0060464C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60464C" w:rsidRPr="0060464C" w:rsidRDefault="0060464C" w:rsidP="0060464C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Гармонизация межнациональных отношений, повышение уровня </w:t>
            </w:r>
            <w:proofErr w:type="spellStart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60464C" w:rsidRPr="0060464C" w:rsidRDefault="0060464C" w:rsidP="0060464C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Формирование единого информационного пространства для пропаганды и распространения на территории </w:t>
            </w: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 идей гражданской солидарности, уважения к другим культурам.</w:t>
            </w:r>
          </w:p>
        </w:tc>
      </w:tr>
      <w:tr w:rsidR="0060464C" w:rsidRPr="0060464C" w:rsidTr="00557771">
        <w:trPr>
          <w:trHeight w:val="989"/>
        </w:trPr>
        <w:tc>
          <w:tcPr>
            <w:tcW w:w="3261" w:type="dxa"/>
            <w:vAlign w:val="center"/>
          </w:tcPr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</w:t>
            </w:r>
          </w:p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048" w:type="dxa"/>
          </w:tcPr>
          <w:p w:rsidR="0060464C" w:rsidRDefault="0060464C" w:rsidP="0060464C">
            <w:pPr>
              <w:shd w:val="clear" w:color="auto" w:fill="FFFFFF"/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Всего по Программе</w:t>
            </w:r>
            <w:r w:rsidR="00C23E41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>:  7</w:t>
            </w:r>
            <w:r w:rsidRPr="0060464C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 xml:space="preserve">.0 </w:t>
            </w:r>
            <w:r w:rsidRPr="0060464C">
              <w:rPr>
                <w:rFonts w:ascii="Times New Roman" w:eastAsia="Calibri" w:hAnsi="Times New Roman" w:cs="Times New Roman"/>
                <w:b/>
                <w:bCs/>
                <w:i/>
                <w:iCs/>
                <w:spacing w:val="7"/>
                <w:sz w:val="24"/>
                <w:szCs w:val="24"/>
              </w:rPr>
              <w:t xml:space="preserve"> </w:t>
            </w:r>
            <w:r w:rsidRPr="0060464C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>тыс. руб.,</w:t>
            </w:r>
          </w:p>
          <w:p w:rsidR="009D439F" w:rsidRPr="0060464C" w:rsidRDefault="009D439F" w:rsidP="0060464C">
            <w:pPr>
              <w:shd w:val="clear" w:color="auto" w:fill="FFFFFF"/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 xml:space="preserve">2011— </w:t>
            </w:r>
            <w:r w:rsidR="00C7658F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>0тыс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>уб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>2012 –</w:t>
            </w:r>
            <w:r w:rsidR="00C7658F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 xml:space="preserve">   </w:t>
            </w:r>
            <w:r w:rsidRPr="0060464C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 xml:space="preserve"> 0 тыс. руб.,</w:t>
            </w:r>
          </w:p>
          <w:p w:rsidR="0060464C" w:rsidRPr="0060464C" w:rsidRDefault="00C7658F" w:rsidP="0060464C">
            <w:pPr>
              <w:shd w:val="clear" w:color="auto" w:fill="FFFFFF"/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>2013 –   2</w:t>
            </w:r>
            <w:r w:rsidR="0060464C" w:rsidRPr="0060464C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>.0  тыс. руб.,</w:t>
            </w:r>
          </w:p>
          <w:p w:rsidR="0060464C" w:rsidRDefault="00C7658F" w:rsidP="0060464C">
            <w:pPr>
              <w:shd w:val="clear" w:color="auto" w:fill="FFFFFF"/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>2014 –   2.5</w:t>
            </w:r>
            <w:r w:rsidR="0060464C" w:rsidRPr="0060464C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 xml:space="preserve">  тыс. руб.,</w:t>
            </w:r>
          </w:p>
          <w:p w:rsidR="009D439F" w:rsidRPr="0060464C" w:rsidRDefault="009D439F" w:rsidP="0060464C">
            <w:pPr>
              <w:shd w:val="clear" w:color="auto" w:fill="FFFFFF"/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 xml:space="preserve">2015 -   </w:t>
            </w:r>
            <w:r w:rsidR="00C7658F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 xml:space="preserve">2,5  </w:t>
            </w:r>
            <w:proofErr w:type="spellStart"/>
            <w:r w:rsidR="00C7658F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>тыс</w:t>
            </w:r>
            <w:proofErr w:type="gramStart"/>
            <w:r w:rsidR="00C7658F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>.р</w:t>
            </w:r>
            <w:proofErr w:type="gramEnd"/>
            <w:r w:rsidR="00C7658F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>уб</w:t>
            </w:r>
            <w:proofErr w:type="spellEnd"/>
          </w:p>
          <w:p w:rsidR="0060464C" w:rsidRPr="0060464C" w:rsidRDefault="0060464C" w:rsidP="00604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Финансирование</w:t>
            </w: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целевой Программы осуществляется из бюджета </w:t>
            </w:r>
            <w:r w:rsidR="003C7D35">
              <w:rPr>
                <w:rFonts w:ascii="Times New Roman" w:eastAsia="Calibri" w:hAnsi="Times New Roman" w:cs="Times New Roman"/>
                <w:sz w:val="24"/>
                <w:szCs w:val="24"/>
              </w:rPr>
              <w:t>Верхнесеребряковского</w:t>
            </w: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сельского поселения.</w:t>
            </w:r>
          </w:p>
        </w:tc>
      </w:tr>
      <w:tr w:rsidR="0060464C" w:rsidRPr="0060464C" w:rsidTr="00557771">
        <w:trPr>
          <w:trHeight w:val="989"/>
        </w:trPr>
        <w:tc>
          <w:tcPr>
            <w:tcW w:w="3261" w:type="dxa"/>
            <w:vAlign w:val="center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Контроль за</w:t>
            </w:r>
            <w:proofErr w:type="gramEnd"/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реали</w:t>
            </w:r>
            <w:r w:rsidRPr="0060464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зацией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Программы</w:t>
            </w:r>
          </w:p>
        </w:tc>
        <w:tc>
          <w:tcPr>
            <w:tcW w:w="12048" w:type="dxa"/>
          </w:tcPr>
          <w:p w:rsidR="0060464C" w:rsidRPr="0060464C" w:rsidRDefault="0060464C" w:rsidP="00604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60464C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Контроль за</w:t>
            </w:r>
            <w:proofErr w:type="gramEnd"/>
            <w:r w:rsidRPr="0060464C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выполнением настоящей Программы осуществляет Глава </w:t>
            </w:r>
            <w:r w:rsidR="003C7D3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Верхнесеребряковского</w:t>
            </w:r>
            <w:r w:rsidRPr="0060464C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 сельского поселения, </w:t>
            </w:r>
            <w:r w:rsidRPr="0060464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а </w:t>
            </w:r>
            <w:r w:rsidRPr="0060464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также Собрание депутатов </w:t>
            </w:r>
            <w:r w:rsidR="003C7D3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Верхнесеребряковского</w:t>
            </w:r>
            <w:r w:rsidRPr="0060464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сельского поселения в соответствии с полномочиями, уста</w:t>
            </w:r>
            <w:r w:rsidRPr="0060464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новленными действующим законодательством.</w:t>
            </w:r>
          </w:p>
        </w:tc>
      </w:tr>
    </w:tbl>
    <w:p w:rsidR="0060464C" w:rsidRPr="0060464C" w:rsidRDefault="0060464C" w:rsidP="006046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11"/>
          <w:sz w:val="24"/>
          <w:szCs w:val="24"/>
        </w:rPr>
      </w:pPr>
    </w:p>
    <w:p w:rsidR="0060464C" w:rsidRPr="0060464C" w:rsidRDefault="0060464C" w:rsidP="006046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464C">
        <w:rPr>
          <w:rFonts w:ascii="Times New Roman" w:eastAsia="Calibri" w:hAnsi="Times New Roman" w:cs="Times New Roman"/>
          <w:b/>
          <w:iCs/>
          <w:spacing w:val="-11"/>
          <w:sz w:val="24"/>
          <w:szCs w:val="24"/>
        </w:rPr>
        <w:t>3.</w:t>
      </w:r>
      <w:r w:rsidRPr="0060464C">
        <w:rPr>
          <w:rFonts w:ascii="Times New Roman" w:eastAsia="Calibri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60464C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>ПЕРЕЧЕНЬ МЕРОПРИЯТИЙ</w:t>
      </w:r>
    </w:p>
    <w:p w:rsidR="0060464C" w:rsidRPr="0060464C" w:rsidRDefault="0060464C" w:rsidP="0060464C">
      <w:pPr>
        <w:shd w:val="clear" w:color="auto" w:fill="FFFFFF"/>
        <w:spacing w:after="0" w:line="240" w:lineRule="auto"/>
        <w:ind w:right="130"/>
        <w:jc w:val="center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60464C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МУНИЦИПАЛЬНОЙ ЦЕЛЕВОЙ ПРОГРАММЫ </w:t>
      </w:r>
    </w:p>
    <w:p w:rsidR="0090527B" w:rsidRPr="0060464C" w:rsidRDefault="0090527B" w:rsidP="009052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ПРОФИЛАКТИКЕ ТЕРРОРИЗМА И ЭКСТРЕМИЗМА НА ТЕРРИТОРИИ  МУНИЦИПАЛЬНОГО ОБРАЗОВАНИЯ «ВЕРХНЕСЕРЕБРЯКОВСКОЕ СЕЛЬСКОЕ ПОСЕЛЕНИЕ» на 2011-2015гг 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87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"/>
        <w:gridCol w:w="4920"/>
        <w:gridCol w:w="9"/>
        <w:gridCol w:w="1551"/>
        <w:gridCol w:w="300"/>
        <w:gridCol w:w="2130"/>
        <w:gridCol w:w="1830"/>
        <w:gridCol w:w="1620"/>
        <w:gridCol w:w="2350"/>
        <w:gridCol w:w="2975"/>
        <w:gridCol w:w="2624"/>
        <w:gridCol w:w="2624"/>
        <w:gridCol w:w="2624"/>
        <w:gridCol w:w="2624"/>
      </w:tblGrid>
      <w:tr w:rsidR="0060464C" w:rsidRPr="0060464C" w:rsidTr="00557771">
        <w:trPr>
          <w:gridAfter w:val="5"/>
          <w:wAfter w:w="13471" w:type="dxa"/>
          <w:trHeight w:hRule="exact" w:val="957"/>
        </w:trPr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  <w:p w:rsidR="0060464C" w:rsidRPr="0060464C" w:rsidRDefault="0060464C" w:rsidP="0060464C">
            <w:pPr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Наименование мероприятий</w:t>
            </w:r>
          </w:p>
          <w:p w:rsidR="0060464C" w:rsidRPr="0060464C" w:rsidRDefault="0060464C" w:rsidP="00604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hanging="3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hanging="3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hanging="3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hanging="3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hanging="3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испол</w:t>
            </w: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нения</w:t>
            </w:r>
          </w:p>
          <w:p w:rsidR="0060464C" w:rsidRPr="0060464C" w:rsidRDefault="0060464C" w:rsidP="00604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  <w:p w:rsidR="0060464C" w:rsidRPr="0060464C" w:rsidRDefault="0060464C" w:rsidP="00604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4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4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94" w:right="-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94" w:right="-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94" w:right="-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полнители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115" w:righ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115" w:righ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64C" w:rsidRPr="0060464C" w:rsidTr="00557771">
        <w:trPr>
          <w:gridAfter w:val="5"/>
          <w:wAfter w:w="13471" w:type="dxa"/>
          <w:trHeight w:hRule="exact" w:val="896"/>
        </w:trPr>
        <w:tc>
          <w:tcPr>
            <w:tcW w:w="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83" w:right="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83" w:right="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115" w:righ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115" w:righ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2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115" w:righ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64C" w:rsidRPr="0060464C" w:rsidTr="00557771">
        <w:trPr>
          <w:gridAfter w:val="5"/>
          <w:wAfter w:w="13471" w:type="dxa"/>
          <w:trHeight w:hRule="exact" w:val="324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19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4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8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</w:t>
            </w:r>
          </w:p>
        </w:tc>
      </w:tr>
      <w:tr w:rsidR="0060464C" w:rsidRPr="0060464C" w:rsidTr="00557771">
        <w:trPr>
          <w:gridAfter w:val="5"/>
          <w:wAfter w:w="13471" w:type="dxa"/>
          <w:trHeight w:val="342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Организационные и пропагандистские  мероприятия</w:t>
            </w:r>
          </w:p>
        </w:tc>
      </w:tr>
      <w:tr w:rsidR="0060464C" w:rsidRPr="0060464C" w:rsidTr="00557771">
        <w:trPr>
          <w:gridAfter w:val="5"/>
          <w:wAfter w:w="13471" w:type="dxa"/>
          <w:trHeight w:hRule="exact" w:val="2602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профилактика терроризма на территории </w:t>
            </w:r>
            <w:r w:rsidR="003C7D35">
              <w:rPr>
                <w:rFonts w:ascii="Times New Roman" w:eastAsia="Calibri" w:hAnsi="Times New Roman" w:cs="Times New Roman"/>
                <w:sz w:val="24"/>
                <w:szCs w:val="24"/>
              </w:rPr>
              <w:t>Верхнесеребряковского</w:t>
            </w: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сельского поселения</w:t>
            </w:r>
            <w:proofErr w:type="gramStart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дежурство ДНД, сходы граждан. 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Еже</w:t>
            </w:r>
            <w:r w:rsidR="00C7658F">
              <w:rPr>
                <w:rFonts w:ascii="Times New Roman" w:eastAsia="Calibri" w:hAnsi="Times New Roman" w:cs="Times New Roman"/>
                <w:sz w:val="24"/>
                <w:szCs w:val="24"/>
              </w:rPr>
              <w:t>годно не позднее 20 декабря 2011</w:t>
            </w:r>
          </w:p>
          <w:p w:rsidR="00C7658F" w:rsidRPr="0060464C" w:rsidRDefault="00C7658F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90527B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60464C" w:rsidRPr="0090527B" w:rsidRDefault="0090527B" w:rsidP="00905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2015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Рабочая группа, комиссия </w:t>
            </w:r>
            <w:r w:rsidR="003C7D3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Верхнесеребряковского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сельского поселения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по профилактике терроризма</w:t>
            </w:r>
            <w:r w:rsidR="00B832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и экстремизма</w:t>
            </w:r>
          </w:p>
        </w:tc>
      </w:tr>
      <w:tr w:rsidR="0060464C" w:rsidRPr="0060464C" w:rsidTr="00A66A93">
        <w:trPr>
          <w:gridAfter w:val="5"/>
          <w:wAfter w:w="13471" w:type="dxa"/>
          <w:trHeight w:hRule="exact" w:val="1808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  <w:proofErr w:type="gramStart"/>
            <w:r w:rsidRPr="00604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04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проведение встреч, бесед   по экстремизму и терроризму.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90527B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МУК «Верхнесеребряковская</w:t>
            </w:r>
            <w:r w:rsidR="00B832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0464C"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сельская библиотека.</w:t>
            </w:r>
          </w:p>
        </w:tc>
      </w:tr>
      <w:tr w:rsidR="0060464C" w:rsidRPr="0060464C" w:rsidTr="00557771">
        <w:trPr>
          <w:trHeight w:hRule="exact" w:val="3070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создание  кружков  художественной самодеятельности,  спортивные мероприятия</w:t>
            </w:r>
            <w:proofErr w:type="gramStart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конкурсы, вовлечение  в спортивные секции населения всех возрастов,  привлечение молодежи к занятиям в тренажерном зале.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ммемероррррррррррррррррррррррррррррмероприятий</w:t>
            </w:r>
            <w:proofErr w:type="spellEnd"/>
            <w:proofErr w:type="gramStart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658F" w:rsidRDefault="00C7658F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90527B" w:rsidRPr="0060464C" w:rsidRDefault="0090527B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C76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</w:t>
            </w: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г-февраль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3208" w:rsidRDefault="00B83208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МУК «Верхнесеребряковская </w:t>
            </w: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сельская библиотека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»,</w:t>
            </w:r>
          </w:p>
          <w:p w:rsidR="00B83208" w:rsidRDefault="00B83208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МУК  «Верхоломовский СДК,</w:t>
            </w:r>
          </w:p>
          <w:p w:rsidR="00B83208" w:rsidRPr="0060464C" w:rsidRDefault="00B83208" w:rsidP="00B832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75" w:type="dxa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624" w:type="dxa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624" w:type="dxa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624" w:type="dxa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.Ответственное лицо, представители ОВД</w:t>
            </w:r>
          </w:p>
        </w:tc>
      </w:tr>
      <w:tr w:rsidR="0060464C" w:rsidRPr="0060464C" w:rsidTr="00557771">
        <w:trPr>
          <w:gridAfter w:val="5"/>
          <w:wAfter w:w="13471" w:type="dxa"/>
          <w:trHeight w:hRule="exact" w:val="1704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опыта проведения уроков и мероприятий, направленных на развитие толерантного сознания у молодежи. Проведение тематических мероприятий для детей и молодежи.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658F" w:rsidRDefault="00C7658F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2011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2012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октябрь2013</w:t>
            </w:r>
          </w:p>
          <w:p w:rsid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2014</w:t>
            </w:r>
          </w:p>
          <w:p w:rsidR="00C7658F" w:rsidRPr="0060464C" w:rsidRDefault="00C7658F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октябрь2015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9052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Ад</w:t>
            </w:r>
            <w:r w:rsidR="009052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министрация,  МУК  «Верхоломовский СДК</w:t>
            </w: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» </w:t>
            </w:r>
          </w:p>
        </w:tc>
      </w:tr>
      <w:tr w:rsidR="0060464C" w:rsidRPr="0060464C" w:rsidTr="00557771">
        <w:trPr>
          <w:gridAfter w:val="5"/>
          <w:wAfter w:w="13471" w:type="dxa"/>
          <w:trHeight w:hRule="exact" w:val="2566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Информировать жителей </w:t>
            </w:r>
            <w:r w:rsidR="003C7D35">
              <w:rPr>
                <w:rFonts w:ascii="Times New Roman" w:eastAsia="Calibri" w:hAnsi="Times New Roman" w:cs="Times New Roman"/>
                <w:sz w:val="24"/>
                <w:szCs w:val="24"/>
              </w:rPr>
              <w:t>Верхнесеребряковского</w:t>
            </w: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через СМИ и на официальном сайте администрации в сети Интернет, проведение собраний граждан (сходы) 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пунктах</w:t>
            </w:r>
            <w:proofErr w:type="gramEnd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58F" w:rsidRDefault="00C7658F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C7658F" w:rsidRPr="0060464C" w:rsidRDefault="00C7658F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A26E70" w:rsidP="00A26E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сельского </w:t>
            </w: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</w:t>
            </w: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</w:t>
            </w:r>
            <w:r w:rsidR="00B832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лавный специалист </w:t>
            </w:r>
            <w:r w:rsidR="0060464C"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администрации </w:t>
            </w:r>
            <w:r w:rsidR="003C7D3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Верхнесеребряковского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сельского поселения</w:t>
            </w:r>
            <w:r w:rsidR="0060464C"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60464C" w:rsidRPr="0060464C" w:rsidTr="00557771">
        <w:trPr>
          <w:gridAfter w:val="5"/>
          <w:wAfter w:w="13471" w:type="dxa"/>
          <w:trHeight w:hRule="exact" w:val="2403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right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Проверки потенциально-опасных объектов на предмет профилактики и предупреждения террористических актов и техногенных аварий на них.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Рабочая группа </w:t>
            </w:r>
            <w:r w:rsidR="003C7D3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Верхнесеребряковского</w:t>
            </w: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 сельского поселе</w:t>
            </w:r>
            <w:r w:rsidR="0090527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ния по профилактике терроризма и экстремизма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040"/>
        <w:gridCol w:w="1440"/>
        <w:gridCol w:w="2460"/>
        <w:gridCol w:w="1800"/>
        <w:gridCol w:w="1620"/>
        <w:gridCol w:w="2349"/>
      </w:tblGrid>
      <w:tr w:rsidR="0060464C" w:rsidRPr="0060464C" w:rsidTr="00557771">
        <w:trPr>
          <w:trHeight w:hRule="exact" w:val="364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         2. Мероприятия по профилактике экстремизма и терроризма 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60464C" w:rsidRPr="0060464C" w:rsidTr="00557771">
        <w:trPr>
          <w:trHeight w:hRule="exact" w:val="198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</w:p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A66A93" w:rsidP="00B832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Специалисты </w:t>
            </w:r>
            <w:r w:rsidR="00B83208"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администрации</w:t>
            </w:r>
            <w:r w:rsidR="00B832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C7D3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Верхнесеребряковского</w:t>
            </w:r>
            <w:r w:rsidR="0060464C"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сельского поселения </w:t>
            </w:r>
          </w:p>
        </w:tc>
      </w:tr>
      <w:tr w:rsidR="0060464C" w:rsidRPr="0060464C" w:rsidTr="00557771">
        <w:trPr>
          <w:trHeight w:hRule="exact" w:val="218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подготовку проектов изготовления, приобретения  буклетов, плакатов, </w:t>
            </w:r>
            <w:r w:rsidR="0090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стендов, </w:t>
            </w:r>
            <w:r w:rsidRPr="0060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памяток и рекомендаций для учреждений, предприятий и учреждений, расположенных на территории сельского поселения по антитеррористической тематик е и  экстремизму.</w:t>
            </w:r>
            <w:proofErr w:type="gramEnd"/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947" w:rsidRDefault="009A5947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2011г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2012г.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2013г.</w:t>
            </w:r>
          </w:p>
          <w:p w:rsidR="0090527B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0464C">
                <w:rPr>
                  <w:rFonts w:ascii="Times New Roman" w:eastAsia="Calibri" w:hAnsi="Times New Roman" w:cs="Times New Roman"/>
                  <w:sz w:val="24"/>
                  <w:szCs w:val="24"/>
                </w:rPr>
                <w:t>2014 г</w:t>
              </w:r>
            </w:smartTag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464C" w:rsidRPr="0090527B" w:rsidRDefault="0090527B" w:rsidP="00905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2015</w:t>
            </w:r>
            <w:r w:rsidR="00C7658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9A5947" w:rsidRDefault="009A5947" w:rsidP="009A594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0464C" w:rsidRPr="009A5947">
              <w:rPr>
                <w:rFonts w:ascii="Times New Roman" w:eastAsia="Calibri" w:hAnsi="Times New Roman" w:cs="Times New Roman"/>
                <w:sz w:val="24"/>
                <w:szCs w:val="24"/>
              </w:rPr>
              <w:t>тыс.  руб.</w:t>
            </w:r>
          </w:p>
          <w:p w:rsidR="009A5947" w:rsidRPr="009A5947" w:rsidRDefault="009A5947" w:rsidP="009A59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9A5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9A5947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94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60464C" w:rsidRPr="0060464C" w:rsidRDefault="0090527B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0464C"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,0   тыс.  руб.</w:t>
            </w:r>
          </w:p>
          <w:p w:rsidR="0090527B" w:rsidRDefault="0090527B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2,5,</w:t>
            </w:r>
            <w:r w:rsidR="0060464C"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 руб.</w:t>
            </w:r>
          </w:p>
          <w:p w:rsidR="0060464C" w:rsidRPr="0090527B" w:rsidRDefault="0090527B" w:rsidP="00905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2,5  тыс.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9A5947" w:rsidRDefault="0060464C" w:rsidP="009A594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47">
              <w:rPr>
                <w:rFonts w:ascii="Times New Roman" w:eastAsia="Calibri" w:hAnsi="Times New Roman" w:cs="Times New Roman"/>
                <w:sz w:val="24"/>
                <w:szCs w:val="24"/>
              </w:rPr>
              <w:t>тыс.  руб.</w:t>
            </w:r>
          </w:p>
          <w:p w:rsidR="009A5947" w:rsidRPr="00C7658F" w:rsidRDefault="00C7658F" w:rsidP="00C7658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8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C7658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658F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60464C" w:rsidRPr="0060464C" w:rsidRDefault="0090527B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0464C"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,0   тыс.  руб.</w:t>
            </w:r>
          </w:p>
          <w:p w:rsidR="0090527B" w:rsidRDefault="0090527B" w:rsidP="00905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2,5, </w:t>
            </w:r>
            <w:r w:rsidR="0060464C"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 руб.</w:t>
            </w:r>
          </w:p>
          <w:p w:rsidR="0060464C" w:rsidRPr="0090527B" w:rsidRDefault="0090527B" w:rsidP="00905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2,5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C7658F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Специалисты </w:t>
            </w:r>
            <w:r w:rsidR="0060464C"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администрации </w:t>
            </w:r>
            <w:r w:rsidR="003C7D3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Верхнесеребряковского</w:t>
            </w:r>
            <w:r w:rsidR="0060464C"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60464C" w:rsidRPr="0060464C" w:rsidTr="00C7658F">
        <w:trPr>
          <w:trHeight w:hRule="exact" w:val="249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адресное распространение, а также размещение на  информационных стендах в населенных пунктах </w:t>
            </w:r>
            <w:r w:rsidR="003C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Верхнесеребряковского</w:t>
            </w:r>
            <w:r w:rsidRPr="0060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 поселения  информации для требований действующего миграционного законодательства, а также контактных телефонов о том, куда следует обращаться в случаях совершении них противоправных действий.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</w:p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58F" w:rsidRDefault="00A26E70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Главный  специалист</w:t>
            </w:r>
          </w:p>
          <w:p w:rsidR="0060464C" w:rsidRPr="00C7658F" w:rsidRDefault="00A26E70" w:rsidP="00C765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инспектор</w:t>
            </w:r>
            <w:r w:rsidR="0060464C"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Администрации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C7D3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Верхнесеребряковского</w:t>
            </w:r>
            <w:r w:rsidR="0060464C"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60464C" w:rsidRPr="0060464C" w:rsidTr="00C7658F">
        <w:trPr>
          <w:trHeight w:hRule="exact" w:val="28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социологические опросы и исследования в общеобразовательных учреждениях, расположенных на территории </w:t>
            </w:r>
            <w:r w:rsidR="003C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Верхнесеребряковского</w:t>
            </w:r>
            <w:r w:rsidRPr="0060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сельского поселения  на предмет выявления и обнаружения степени распространения экстремальных идей и настроений.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</w:t>
            </w:r>
          </w:p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64C" w:rsidRPr="0060464C" w:rsidRDefault="0060464C" w:rsidP="00604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4C" w:rsidRPr="0060464C" w:rsidRDefault="0060464C" w:rsidP="006046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Администрация </w:t>
            </w:r>
            <w:r w:rsidR="003C7D3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Верхнесеребряковского</w:t>
            </w: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 сельского поселения</w:t>
            </w:r>
          </w:p>
          <w:p w:rsidR="0060464C" w:rsidRPr="0060464C" w:rsidRDefault="0060464C" w:rsidP="00C765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МУК </w:t>
            </w:r>
            <w:r w:rsidR="00C765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«Верхоломовский</w:t>
            </w:r>
            <w:r w:rsidR="00C7658F"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СДК</w:t>
            </w:r>
            <w:r w:rsidRPr="006046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»</w:t>
            </w:r>
            <w:r w:rsidR="00C765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МУК Верхнесеребряковская сельская библиотека»</w:t>
            </w:r>
          </w:p>
        </w:tc>
      </w:tr>
    </w:tbl>
    <w:p w:rsidR="0060464C" w:rsidRPr="0060464C" w:rsidRDefault="0060464C" w:rsidP="006046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60464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Приложение:</w:t>
      </w:r>
    </w:p>
    <w:p w:rsidR="0060464C" w:rsidRPr="0060464C" w:rsidRDefault="0060464C" w:rsidP="006046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понятия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60464C">
        <w:rPr>
          <w:rFonts w:ascii="Times New Roman" w:eastAsia="Calibri" w:hAnsi="Times New Roman" w:cs="Times New Roman"/>
          <w:b/>
          <w:sz w:val="24"/>
          <w:szCs w:val="24"/>
        </w:rPr>
        <w:t>экстремистская деятельность</w:t>
      </w: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(экстремизм):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  <w:r w:rsidRPr="0060464C">
        <w:rPr>
          <w:rFonts w:ascii="Times New Roman" w:eastAsia="Calibri" w:hAnsi="Times New Roman" w:cs="Times New Roman"/>
          <w:sz w:val="24"/>
          <w:szCs w:val="24"/>
        </w:rPr>
        <w:br/>
        <w:t>публичное оправдание терроризма и иная террористическая деятельность;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возбуждение социальной, расовой, национальной или религиозной розни; 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60464C">
        <w:rPr>
          <w:rFonts w:ascii="Times New Roman" w:eastAsia="Calibri" w:hAnsi="Times New Roman" w:cs="Times New Roman"/>
          <w:b/>
          <w:sz w:val="24"/>
          <w:szCs w:val="24"/>
        </w:rPr>
        <w:t>экстремистская организация</w:t>
      </w: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- общественное или религиозное объединение либо иная организация, в отношении которых по основаниям, предусмотренным настоящим Федеральным законом, (</w:t>
      </w:r>
      <w:r w:rsidRPr="0060464C">
        <w:rPr>
          <w:rFonts w:ascii="Times New Roman" w:eastAsia="Calibri" w:hAnsi="Times New Roman" w:cs="Times New Roman"/>
          <w:bCs/>
          <w:sz w:val="24"/>
          <w:szCs w:val="24"/>
        </w:rPr>
        <w:t>Федеральный закон  Российской Федерации</w:t>
      </w: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64C">
        <w:rPr>
          <w:rFonts w:ascii="Times New Roman" w:eastAsia="Calibri" w:hAnsi="Times New Roman" w:cs="Times New Roman"/>
          <w:bCs/>
          <w:sz w:val="24"/>
          <w:szCs w:val="24"/>
        </w:rPr>
        <w:t>от 25 июля 2002 года  №114-ФЗ</w:t>
      </w: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0464C">
        <w:rPr>
          <w:rFonts w:ascii="Times New Roman" w:eastAsia="Calibri" w:hAnsi="Times New Roman" w:cs="Times New Roman"/>
          <w:bCs/>
          <w:sz w:val="24"/>
          <w:szCs w:val="24"/>
        </w:rPr>
        <w:t>О противодействии экстремистской деятельности)</w:t>
      </w: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60464C">
        <w:rPr>
          <w:rFonts w:ascii="Times New Roman" w:eastAsia="Calibri" w:hAnsi="Times New Roman" w:cs="Times New Roman"/>
          <w:b/>
          <w:sz w:val="24"/>
          <w:szCs w:val="24"/>
        </w:rPr>
        <w:t>экстремистские материалы</w:t>
      </w: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</w:t>
      </w:r>
      <w:r w:rsidRPr="0060464C">
        <w:rPr>
          <w:rFonts w:ascii="Times New Roman" w:eastAsia="Calibri" w:hAnsi="Times New Roman" w:cs="Times New Roman"/>
          <w:sz w:val="24"/>
          <w:szCs w:val="24"/>
        </w:rPr>
        <w:lastRenderedPageBreak/>
        <w:t>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группы".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60464C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направления противодействия экстремистской деятельности.</w:t>
      </w:r>
      <w:r w:rsidRPr="0060464C">
        <w:rPr>
          <w:rFonts w:ascii="Times New Roman" w:eastAsia="Calibri" w:hAnsi="Times New Roman" w:cs="Times New Roman"/>
          <w:sz w:val="24"/>
          <w:szCs w:val="24"/>
        </w:rPr>
        <w:br/>
        <w:t>Противодействие экстремистской деятельности осуществляется по следующим основным направлениям:</w:t>
      </w:r>
      <w:r w:rsidRPr="0060464C">
        <w:rPr>
          <w:rFonts w:ascii="Times New Roman" w:eastAsia="Calibri" w:hAnsi="Times New Roman" w:cs="Times New Roman"/>
          <w:sz w:val="24"/>
          <w:szCs w:val="24"/>
        </w:rPr>
        <w:br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  <w:r w:rsidRPr="0060464C">
        <w:rPr>
          <w:rFonts w:ascii="Times New Roman" w:eastAsia="Calibri" w:hAnsi="Times New Roman" w:cs="Times New Roman"/>
          <w:sz w:val="24"/>
          <w:szCs w:val="24"/>
        </w:rPr>
        <w:br/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br/>
        <w:t xml:space="preserve">5) </w:t>
      </w:r>
      <w:r w:rsidRPr="0060464C">
        <w:rPr>
          <w:rFonts w:ascii="Times New Roman" w:eastAsia="Calibri" w:hAnsi="Times New Roman" w:cs="Times New Roman"/>
          <w:b/>
          <w:bCs/>
          <w:sz w:val="24"/>
          <w:szCs w:val="24"/>
        </w:rPr>
        <w:t>Субъекты противодействия экстремистской деятельности.</w:t>
      </w:r>
      <w:r w:rsidRPr="0060464C">
        <w:rPr>
          <w:rFonts w:ascii="Times New Roman" w:eastAsia="Calibri" w:hAnsi="Times New Roman" w:cs="Times New Roman"/>
          <w:sz w:val="24"/>
          <w:szCs w:val="24"/>
        </w:rPr>
        <w:br/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</w:t>
      </w:r>
      <w:r w:rsidRPr="0060464C">
        <w:rPr>
          <w:rFonts w:ascii="Times New Roman" w:eastAsia="Calibri" w:hAnsi="Times New Roman" w:cs="Times New Roman"/>
          <w:b/>
          <w:sz w:val="24"/>
          <w:szCs w:val="24"/>
        </w:rPr>
        <w:t>в пределах своей компетенции.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464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60464C">
        <w:rPr>
          <w:rFonts w:ascii="Times New Roman" w:eastAsia="Calibri" w:hAnsi="Times New Roman" w:cs="Times New Roman"/>
          <w:sz w:val="24"/>
          <w:szCs w:val="24"/>
        </w:rPr>
        <w:t>6)</w:t>
      </w:r>
      <w:r w:rsidRPr="006046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464C">
        <w:rPr>
          <w:rFonts w:ascii="Times New Roman" w:eastAsia="Calibri" w:hAnsi="Times New Roman" w:cs="Times New Roman"/>
          <w:b/>
          <w:bCs/>
          <w:sz w:val="24"/>
          <w:szCs w:val="24"/>
        </w:rPr>
        <w:t>Профилактика экстремистской деятельности.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60464C">
        <w:rPr>
          <w:rFonts w:ascii="Times New Roman" w:eastAsia="Calibri" w:hAnsi="Times New Roman" w:cs="Times New Roman"/>
          <w:b/>
          <w:sz w:val="24"/>
          <w:szCs w:val="24"/>
        </w:rPr>
        <w:t>Толерантность</w:t>
      </w: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(лат. </w:t>
      </w:r>
      <w:proofErr w:type="spellStart"/>
      <w:r w:rsidRPr="0060464C">
        <w:rPr>
          <w:rFonts w:ascii="Times New Roman" w:eastAsia="Calibri" w:hAnsi="Times New Roman" w:cs="Times New Roman"/>
          <w:sz w:val="24"/>
          <w:szCs w:val="24"/>
        </w:rPr>
        <w:t>tolerantia</w:t>
      </w:r>
      <w:proofErr w:type="spellEnd"/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- терпение) 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 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8)</w:t>
      </w:r>
      <w:r w:rsidRPr="0060464C">
        <w:rPr>
          <w:rFonts w:ascii="Times New Roman" w:eastAsia="Calibri" w:hAnsi="Times New Roman" w:cs="Times New Roman"/>
          <w:b/>
          <w:sz w:val="24"/>
          <w:szCs w:val="24"/>
        </w:rPr>
        <w:t xml:space="preserve"> Ксенофобия</w:t>
      </w:r>
      <w:r w:rsidRPr="006046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[греч. </w:t>
      </w:r>
      <w:proofErr w:type="spellStart"/>
      <w:r w:rsidRPr="0060464C">
        <w:rPr>
          <w:rFonts w:ascii="Times New Roman" w:eastAsia="Calibri" w:hAnsi="Times New Roman" w:cs="Times New Roman"/>
          <w:sz w:val="24"/>
          <w:szCs w:val="24"/>
        </w:rPr>
        <w:t>xenos</w:t>
      </w:r>
      <w:proofErr w:type="spellEnd"/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- чужой + </w:t>
      </w:r>
      <w:proofErr w:type="spellStart"/>
      <w:r w:rsidRPr="0060464C">
        <w:rPr>
          <w:rFonts w:ascii="Times New Roman" w:eastAsia="Calibri" w:hAnsi="Times New Roman" w:cs="Times New Roman"/>
          <w:sz w:val="24"/>
          <w:szCs w:val="24"/>
        </w:rPr>
        <w:t>phobos</w:t>
      </w:r>
      <w:proofErr w:type="spellEnd"/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- страх]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64C" w:rsidRPr="0060464C" w:rsidRDefault="0060464C" w:rsidP="006046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.Глава </w:t>
      </w:r>
      <w:r w:rsidR="003C7D35">
        <w:rPr>
          <w:rFonts w:ascii="Times New Roman" w:eastAsia="Calibri" w:hAnsi="Times New Roman" w:cs="Times New Roman"/>
          <w:sz w:val="24"/>
          <w:szCs w:val="24"/>
        </w:rPr>
        <w:t>Верхнесеребряковского</w:t>
      </w:r>
      <w:r w:rsidRPr="006046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64C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60464C">
        <w:rPr>
          <w:rFonts w:ascii="Times New Roman" w:eastAsia="Calibri" w:hAnsi="Times New Roman" w:cs="Times New Roman"/>
          <w:sz w:val="24"/>
          <w:szCs w:val="24"/>
        </w:rPr>
        <w:tab/>
      </w:r>
      <w:r w:rsidRPr="0060464C">
        <w:rPr>
          <w:rFonts w:ascii="Times New Roman" w:eastAsia="Calibri" w:hAnsi="Times New Roman" w:cs="Times New Roman"/>
          <w:sz w:val="24"/>
          <w:szCs w:val="24"/>
        </w:rPr>
        <w:tab/>
      </w:r>
      <w:r w:rsidRPr="0060464C">
        <w:rPr>
          <w:rFonts w:ascii="Times New Roman" w:eastAsia="Calibri" w:hAnsi="Times New Roman" w:cs="Times New Roman"/>
          <w:sz w:val="24"/>
          <w:szCs w:val="24"/>
        </w:rPr>
        <w:tab/>
      </w:r>
      <w:r w:rsidRPr="0060464C">
        <w:rPr>
          <w:rFonts w:ascii="Times New Roman" w:eastAsia="Calibri" w:hAnsi="Times New Roman" w:cs="Times New Roman"/>
          <w:sz w:val="24"/>
          <w:szCs w:val="24"/>
        </w:rPr>
        <w:tab/>
      </w:r>
      <w:r w:rsidRPr="0060464C">
        <w:rPr>
          <w:rFonts w:ascii="Times New Roman" w:eastAsia="Calibri" w:hAnsi="Times New Roman" w:cs="Times New Roman"/>
          <w:sz w:val="24"/>
          <w:szCs w:val="24"/>
        </w:rPr>
        <w:tab/>
      </w:r>
      <w:r w:rsidRPr="0060464C">
        <w:rPr>
          <w:rFonts w:ascii="Times New Roman" w:eastAsia="Calibri" w:hAnsi="Times New Roman" w:cs="Times New Roman"/>
          <w:sz w:val="24"/>
          <w:szCs w:val="24"/>
        </w:rPr>
        <w:tab/>
      </w:r>
      <w:r w:rsidRPr="0060464C">
        <w:rPr>
          <w:rFonts w:ascii="Times New Roman" w:eastAsia="Calibri" w:hAnsi="Times New Roman" w:cs="Times New Roman"/>
          <w:sz w:val="24"/>
          <w:szCs w:val="24"/>
        </w:rPr>
        <w:tab/>
      </w:r>
      <w:r w:rsidRPr="0060464C">
        <w:rPr>
          <w:rFonts w:ascii="Times New Roman" w:eastAsia="Calibri" w:hAnsi="Times New Roman" w:cs="Times New Roman"/>
          <w:sz w:val="24"/>
          <w:szCs w:val="24"/>
        </w:rPr>
        <w:tab/>
      </w:r>
      <w:r w:rsidRPr="0060464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="00C7658F">
        <w:rPr>
          <w:rFonts w:ascii="Times New Roman" w:eastAsia="Calibri" w:hAnsi="Times New Roman" w:cs="Times New Roman"/>
          <w:sz w:val="24"/>
          <w:szCs w:val="24"/>
        </w:rPr>
        <w:t>Е.В.Дорошенко</w:t>
      </w:r>
    </w:p>
    <w:p w:rsidR="0060464C" w:rsidRPr="0060464C" w:rsidRDefault="0060464C" w:rsidP="0060464C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464C" w:rsidRPr="0060464C" w:rsidRDefault="0060464C" w:rsidP="00604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575D" w:rsidRDefault="0074575D"/>
    <w:sectPr w:rsidR="0074575D" w:rsidSect="00272B5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31" w:rsidRDefault="004D2731">
      <w:pPr>
        <w:spacing w:after="0" w:line="240" w:lineRule="auto"/>
      </w:pPr>
      <w:r>
        <w:separator/>
      </w:r>
    </w:p>
  </w:endnote>
  <w:endnote w:type="continuationSeparator" w:id="0">
    <w:p w:rsidR="004D2731" w:rsidRDefault="004D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31" w:rsidRDefault="004D2731">
      <w:pPr>
        <w:spacing w:after="0" w:line="240" w:lineRule="auto"/>
      </w:pPr>
      <w:r>
        <w:separator/>
      </w:r>
    </w:p>
  </w:footnote>
  <w:footnote w:type="continuationSeparator" w:id="0">
    <w:p w:rsidR="004D2731" w:rsidRDefault="004D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0A" w:rsidRDefault="004D2731" w:rsidP="000F45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6BE2"/>
    <w:multiLevelType w:val="hybridMultilevel"/>
    <w:tmpl w:val="E4BA66E0"/>
    <w:lvl w:ilvl="0" w:tplc="81DC46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57DE6"/>
    <w:multiLevelType w:val="hybridMultilevel"/>
    <w:tmpl w:val="566824A8"/>
    <w:lvl w:ilvl="0" w:tplc="8CAAF31E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72D5BF2"/>
    <w:multiLevelType w:val="hybridMultilevel"/>
    <w:tmpl w:val="D6F29C7A"/>
    <w:lvl w:ilvl="0" w:tplc="3BD4AAF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2F4363"/>
    <w:multiLevelType w:val="hybridMultilevel"/>
    <w:tmpl w:val="9CD8A23A"/>
    <w:lvl w:ilvl="0" w:tplc="2B2ED1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4C"/>
    <w:rsid w:val="0002010B"/>
    <w:rsid w:val="001A592F"/>
    <w:rsid w:val="0025530C"/>
    <w:rsid w:val="00297B7D"/>
    <w:rsid w:val="002B6D07"/>
    <w:rsid w:val="003C7D35"/>
    <w:rsid w:val="004564A6"/>
    <w:rsid w:val="004D2731"/>
    <w:rsid w:val="0060464C"/>
    <w:rsid w:val="006053A5"/>
    <w:rsid w:val="006A5D40"/>
    <w:rsid w:val="0074575D"/>
    <w:rsid w:val="0090527B"/>
    <w:rsid w:val="009A5947"/>
    <w:rsid w:val="009D439F"/>
    <w:rsid w:val="00A26E70"/>
    <w:rsid w:val="00A66A93"/>
    <w:rsid w:val="00B83208"/>
    <w:rsid w:val="00C23E41"/>
    <w:rsid w:val="00C7658F"/>
    <w:rsid w:val="00FA1F75"/>
    <w:rsid w:val="00F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464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A59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464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A59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0CE7-516C-4CE0-B3DB-094DC919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2013-01-28T09:24:00Z</cp:lastPrinted>
  <dcterms:created xsi:type="dcterms:W3CDTF">2012-12-07T11:47:00Z</dcterms:created>
  <dcterms:modified xsi:type="dcterms:W3CDTF">2013-01-28T09:26:00Z</dcterms:modified>
</cp:coreProperties>
</file>